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03" w:rsidRPr="002D1203" w:rsidRDefault="002D1203" w:rsidP="002D1203">
      <w:pPr>
        <w:ind w:left="142" w:firstLine="1985"/>
        <w:rPr>
          <w:b/>
          <w:sz w:val="32"/>
          <w:szCs w:val="32"/>
        </w:rPr>
      </w:pPr>
      <w:r w:rsidRPr="002D1203">
        <w:rPr>
          <w:b/>
          <w:sz w:val="32"/>
          <w:szCs w:val="32"/>
        </w:rPr>
        <w:t>BÀI DỰ THI CHÍNH LUẬN NĂM 2026</w:t>
      </w:r>
    </w:p>
    <w:p w:rsidR="002D1203" w:rsidRPr="002D1203" w:rsidRDefault="002D1203" w:rsidP="002D1203">
      <w:pPr>
        <w:ind w:left="993"/>
        <w:rPr>
          <w:b/>
          <w:sz w:val="24"/>
          <w:szCs w:val="24"/>
        </w:rPr>
      </w:pPr>
      <w:r w:rsidRPr="002D1203">
        <w:rPr>
          <w:b/>
          <w:sz w:val="24"/>
          <w:szCs w:val="24"/>
        </w:rPr>
        <w:t>Chủ đề: Bảo vệ nền tảng tư tưởng của Đảng trong kỷ nguyên phát triển mới</w:t>
      </w:r>
    </w:p>
    <w:p w:rsidR="002D1203" w:rsidRDefault="002D1203" w:rsidP="002D1203">
      <w:r>
        <w:t>I. MỞ ĐẦ</w:t>
      </w:r>
      <w:r>
        <w:t>U</w:t>
      </w:r>
    </w:p>
    <w:p w:rsidR="002D1203" w:rsidRDefault="002D1203" w:rsidP="002D1203">
      <w:r>
        <w:t>Trong bối cảnh toàn cầu hóa và sự bùng nổ của công nghệ thông tin, Việt Nam đang bước vào một kỷ nguyên phát triển mới với nhiều thời cơ và thách thức đan xen. Bên cạnh những thành tựu to lớn về kinh tế - xã hội, các yếu tố tác động từ bên ngoài, đặc biệt là trên không gian mạng, đang đặt ra những yêu cầu cấp thiết đối với công tác tư tưở</w:t>
      </w:r>
      <w:r>
        <w:t>ng.</w:t>
      </w:r>
    </w:p>
    <w:p w:rsidR="002D1203" w:rsidRPr="0097150C" w:rsidRDefault="002D1203" w:rsidP="002D1203">
      <w:pPr>
        <w:rPr>
          <w:lang w:val="vi-VN"/>
        </w:rPr>
      </w:pPr>
      <w:r w:rsidRPr="002D1203">
        <w:t>Như Nghị quyết số 35-NQ/TW năm 2018 của Bộ Chính trị đã khẳng định: “Bảo vệ nền tảng tư tưởng của Đảng là nhiệm vụ sống còn của công tác xây dựng, chỉnh đốn Đảng”. Điều đó cho thấy đây không chỉ là nhiệm vụ cấp bách mà còn mang ý nghĩa chiến lược lâu dài đối với sự phát triển của đất nước.</w:t>
      </w:r>
      <w:r w:rsidR="0097150C">
        <w:rPr>
          <w:lang w:val="vi-VN"/>
        </w:rPr>
        <w:t xml:space="preserve"> Người từng nhấn mạnh :” Không có lý luận thì lúng túng như nhắm mắt mà đi “ .Điều đó cho thấy tầm uan trọng đặc biệt của nền tảng tư tưởng đối với sự phát triển của đất nước .</w:t>
      </w:r>
    </w:p>
    <w:p w:rsidR="002D1203" w:rsidRDefault="002D1203" w:rsidP="002D1203">
      <w:r>
        <w:t>Chính vì vậy, việc bảo vệ nền tảng tư tưởng của Đảng không chỉ là nhiệm vụ quan trọng mà còn là yếu tố then chốt bảo đảm sự ổn định chính trị, giữ vững định hướng phát triển của đất nước trong giai đoạn hiệ</w:t>
      </w:r>
      <w:r>
        <w:t>n nay.</w:t>
      </w:r>
    </w:p>
    <w:p w:rsidR="002D1203" w:rsidRDefault="002D1203" w:rsidP="002D1203">
      <w:r>
        <w:t>II. NỘ</w:t>
      </w:r>
      <w:r>
        <w:t>I DUNG</w:t>
      </w:r>
    </w:p>
    <w:p w:rsidR="002D1203" w:rsidRDefault="002D1203" w:rsidP="002D1203">
      <w:r>
        <w:t>1. Nền tảng tư tưởng của Đảng và ý nghĩa trong kỷ nguyên mớ</w:t>
      </w:r>
      <w:r>
        <w:t>i</w:t>
      </w:r>
    </w:p>
    <w:p w:rsidR="002D1203" w:rsidRDefault="002D1203" w:rsidP="002D1203">
      <w:r>
        <w:t>Nền tảng tư tưởng của Đảng Cộng sản Việt Nam là chủ nghĩa Mác – Lênin và tư tưởng Hồ Chí Minh. Đây là hệ thống lý luận khoa học, cách mạng, đã được thực tiễn cách mạng Việt Nam kiểm chứng qua các giai đoạn lịch sử</w:t>
      </w:r>
      <w:r>
        <w:t>.</w:t>
      </w:r>
    </w:p>
    <w:p w:rsidR="0097150C" w:rsidRPr="0097150C" w:rsidRDefault="0097150C" w:rsidP="002D1203">
      <w:pPr>
        <w:rPr>
          <w:lang w:val="vi-VN"/>
        </w:rPr>
      </w:pPr>
      <w:r>
        <w:rPr>
          <w:lang w:val="vi-VN"/>
        </w:rPr>
        <w:t xml:space="preserve">Chủ </w:t>
      </w:r>
      <w:r w:rsidR="005D5ECC">
        <w:rPr>
          <w:lang w:val="vi-VN"/>
        </w:rPr>
        <w:t xml:space="preserve">tịch </w:t>
      </w:r>
      <w:bookmarkStart w:id="0" w:name="_GoBack"/>
      <w:bookmarkEnd w:id="0"/>
      <w:r>
        <w:rPr>
          <w:lang w:val="vi-VN"/>
        </w:rPr>
        <w:t xml:space="preserve"> Hồ Chí Minh từng khẳng định : “Đảng muốn vững thì phải có chủ nghĩa làm cốt “ .Câu nói này nhấn mạnh rằng nền tẳng tư tưởng chính là “gốc rễ “bảo đảm sự vững mạnh của Đảng .</w:t>
      </w:r>
    </w:p>
    <w:p w:rsidR="002D1203" w:rsidRDefault="002D1203" w:rsidP="002D1203">
      <w:r>
        <w:t>Thực tế cho thấy, dưới sự lãnh đạo của Đảng, Việt Nam đã đạt được nhiều thành tựu quan trọng. Từ một quốc gia nghèo nàn sau chiến tranh, Việt Nam đã vươn lên trở thành nước đang phát triển có thu nhập trung bình, giữ vững ổn định chính trị và tăng trưởng kinh tế tích cực trong nhiề</w:t>
      </w:r>
      <w:r>
        <w:t>u năm.</w:t>
      </w:r>
    </w:p>
    <w:p w:rsidR="002D1203" w:rsidRDefault="002D1203" w:rsidP="002D1203">
      <w:r>
        <w:t>Dẫn chứ</w:t>
      </w:r>
      <w:r>
        <w:t xml:space="preserve">ng: </w:t>
      </w:r>
      <w:r>
        <w:t>Trong giai đoạn đại dịch COVID-19, Việt Nam đã triển khai hiệu quả các chính sách phòng chống dịch, bảo đảm an sinh xã hội, được cộng đồng quốc tế</w:t>
      </w:r>
      <w:r>
        <w:t xml:space="preserve"> đánh giá </w:t>
      </w:r>
      <w:proofErr w:type="gramStart"/>
      <w:r>
        <w:t>cao</w:t>
      </w:r>
      <w:r>
        <w:rPr>
          <w:lang w:val="vi-VN"/>
        </w:rPr>
        <w:t xml:space="preserve"> </w:t>
      </w:r>
      <w:r>
        <w:t>.</w:t>
      </w:r>
      <w:r>
        <w:t>Năm</w:t>
      </w:r>
      <w:proofErr w:type="gramEnd"/>
      <w:r>
        <w:t xml:space="preserve"> 2024–2025, kinh tế Việt Nam tiếp tục phục hồi và tăng trưởng ổn định, khẳng định vai trò lãnh đạo đúng đắn của Đảng trong điều hành đất nướ</w:t>
      </w:r>
      <w:r>
        <w:t>c.</w:t>
      </w:r>
      <w:r>
        <w:t>Những thành tựu đó là minh chứng rõ ràng cho giá trị bền vững của nền tảng tư tưởng mà Đảng đã lựa chọ</w:t>
      </w:r>
      <w:r>
        <w:t>n.</w:t>
      </w:r>
    </w:p>
    <w:p w:rsidR="002D1203" w:rsidRPr="002D1203" w:rsidRDefault="002D1203" w:rsidP="002D1203">
      <w:pPr>
        <w:rPr>
          <w:lang w:val="vi-VN"/>
        </w:rPr>
      </w:pPr>
      <w:r>
        <w:rPr>
          <w:lang w:val="vi-VN"/>
        </w:rPr>
        <w:t>Những thành tựu đó là minh chứng rõ ràng cho vai trò lãnh đạo đúng đắn của Đảng dựa trên nền tảng tư tưởng vững chắc.</w:t>
      </w:r>
    </w:p>
    <w:p w:rsidR="002D1203" w:rsidRDefault="002D1203" w:rsidP="002D1203">
      <w:r>
        <w:t>2. Những thách thức trong việc bảo vệ nền tảng tư tưởng hiệ</w:t>
      </w:r>
      <w:r>
        <w:t>n nay</w:t>
      </w:r>
    </w:p>
    <w:p w:rsidR="002D1203" w:rsidRDefault="002D1203" w:rsidP="002D1203">
      <w:pPr>
        <w:rPr>
          <w:lang w:val="vi-VN"/>
        </w:rPr>
      </w:pPr>
      <w:r>
        <w:t xml:space="preserve">Trong kỷ nguyên số, các thế lực thù địch không ngừng gia tăng hoạt động chống phá với nhiều thủ đoạn tinh vi. Chúng lợi dụng mạng xã hội để lan truyền thông tin sai lệch, xuyên tạc lịch sử, phủ nhận vai trò lãnh đạo </w:t>
      </w:r>
      <w:proofErr w:type="gramStart"/>
      <w:r>
        <w:t xml:space="preserve">của </w:t>
      </w:r>
      <w:r w:rsidR="005D5ECC">
        <w:rPr>
          <w:lang w:val="vi-VN"/>
        </w:rPr>
        <w:t xml:space="preserve"> </w:t>
      </w:r>
      <w:r>
        <w:t>Đả</w:t>
      </w:r>
      <w:r w:rsidR="0097150C">
        <w:t>ng</w:t>
      </w:r>
      <w:proofErr w:type="gramEnd"/>
      <w:r w:rsidR="0097150C">
        <w:rPr>
          <w:lang w:val="vi-VN"/>
        </w:rPr>
        <w:t xml:space="preserve">  , Nhà nước .</w:t>
      </w:r>
    </w:p>
    <w:p w:rsidR="0097150C" w:rsidRPr="0097150C" w:rsidRDefault="0097150C" w:rsidP="002D1203">
      <w:pPr>
        <w:rPr>
          <w:lang w:val="vi-VN"/>
        </w:rPr>
      </w:pPr>
      <w:r>
        <w:rPr>
          <w:lang w:val="vi-VN"/>
        </w:rPr>
        <w:lastRenderedPageBreak/>
        <w:t xml:space="preserve">Chủ </w:t>
      </w:r>
      <w:r w:rsidR="005D5ECC">
        <w:rPr>
          <w:lang w:val="vi-VN"/>
        </w:rPr>
        <w:t>tịch</w:t>
      </w:r>
      <w:r>
        <w:rPr>
          <w:lang w:val="vi-VN"/>
        </w:rPr>
        <w:t xml:space="preserve"> Hồ Chí Minh từng cảnh báo : “ Mỗi cán bộ ,đảng viên phải là một chiến sĩ trên mặt trận tư tưởng “ .Trong thời đại ngày nay ,”mặt trận “đó không chỉ ở đời thực mà còn mở rộng mạnh mẽ trên không gian mạng </w:t>
      </w:r>
    </w:p>
    <w:p w:rsidR="002D1203" w:rsidRDefault="002D1203" w:rsidP="002D1203">
      <w:r>
        <w:t>Dẫn chứ</w:t>
      </w:r>
      <w:r>
        <w:t>ng:</w:t>
      </w:r>
      <w:r>
        <w:t xml:space="preserve"> Trên các nền tảng như Facebook, YouTube, TikTok xuất hiện nhiều nội dung giả mạo, cắt ghép phát biểu nhằm gây hiểu lầm, kích động dư luận.</w:t>
      </w:r>
      <w:r w:rsidR="0097150C">
        <w:rPr>
          <w:lang w:val="vi-VN"/>
        </w:rPr>
        <w:t xml:space="preserve"> </w:t>
      </w:r>
      <w:proofErr w:type="gramStart"/>
      <w:r>
        <w:t>Một</w:t>
      </w:r>
      <w:proofErr w:type="gramEnd"/>
      <w:r>
        <w:t xml:space="preserve"> số đối tượng lợi dụng các vấn đề nhạy cảm như tham nhũng, khiếu kiện, dân chủ – nhân quyền để xuyên tạc bản chất chế độ.</w:t>
      </w:r>
    </w:p>
    <w:p w:rsidR="002D1203" w:rsidRDefault="002D1203" w:rsidP="002D1203">
      <w:r>
        <w:rPr>
          <w:lang w:val="vi-VN"/>
        </w:rPr>
        <w:t>Bên cạnh đó</w:t>
      </w:r>
      <w:r>
        <w:t>, một bộ phận người dân, đặc biệt là giới trẻ, còn thiếu kỹ năng chọn lọc thông tin, dễ bị ảnh hưở</w:t>
      </w:r>
      <w:r>
        <w:t>n</w:t>
      </w:r>
      <w:r>
        <w:t>g bởi các luồng thông tin tiêu cự</w:t>
      </w:r>
      <w:r>
        <w:t>c.</w:t>
      </w:r>
    </w:p>
    <w:p w:rsidR="002D1203" w:rsidRDefault="002D1203" w:rsidP="002D1203">
      <w:r>
        <w:t>3. Vai trò của cá nhân, đặc biệt là thế hệ trẻ</w:t>
      </w:r>
    </w:p>
    <w:p w:rsidR="002D1203" w:rsidRDefault="002D1203" w:rsidP="002D1203">
      <w:r>
        <w:t>Trong bối cảnh hiện nay, mỗi cá nhân đều có vai trò quan trọng trong việc bảo vệ nền tảng tư tưởng của Đả</w:t>
      </w:r>
      <w:r>
        <w:t>ng.</w:t>
      </w:r>
    </w:p>
    <w:p w:rsidR="005D5ECC" w:rsidRDefault="0097150C" w:rsidP="0097150C">
      <w:pPr>
        <w:rPr>
          <w:lang w:val="vi-VN"/>
        </w:rPr>
      </w:pPr>
      <w:r>
        <w:rPr>
          <w:lang w:val="vi-VN"/>
        </w:rPr>
        <w:t>Chủ tịch Hồ Chí Minh từng căn dặn :”</w:t>
      </w:r>
      <w:r w:rsidRPr="0097150C">
        <w:t xml:space="preserve"> </w:t>
      </w:r>
      <w:r w:rsidR="005D5ECC">
        <w:rPr>
          <w:lang w:val="vi-VN"/>
        </w:rPr>
        <w:t>T</w:t>
      </w:r>
      <w:r w:rsidRPr="0097150C">
        <w:rPr>
          <w:lang w:val="vi-VN"/>
        </w:rPr>
        <w:t>hanh niên là rường cột của nướ</w:t>
      </w:r>
      <w:r w:rsidR="005D5ECC">
        <w:rPr>
          <w:lang w:val="vi-VN"/>
        </w:rPr>
        <w:t>c nhà “ .</w:t>
      </w:r>
    </w:p>
    <w:p w:rsidR="0097150C" w:rsidRPr="0097150C" w:rsidRDefault="0097150C" w:rsidP="0097150C">
      <w:pPr>
        <w:rPr>
          <w:lang w:val="vi-VN"/>
        </w:rPr>
      </w:pPr>
      <w:r w:rsidRPr="0097150C">
        <w:rPr>
          <w:lang w:val="vi-VN"/>
        </w:rPr>
        <w:t xml:space="preserve">Vì vậy, thanh niên </w:t>
      </w:r>
      <w:r w:rsidR="005D5ECC">
        <w:rPr>
          <w:lang w:val="vi-VN"/>
        </w:rPr>
        <w:t>cần:</w:t>
      </w:r>
      <w:r w:rsidRPr="0097150C">
        <w:rPr>
          <w:lang w:val="vi-VN"/>
        </w:rPr>
        <w:t xml:space="preserve"> Học tập lý luận chính trị, nâng cao nhận </w:t>
      </w:r>
      <w:r w:rsidR="005D5ECC">
        <w:rPr>
          <w:lang w:val="vi-VN"/>
        </w:rPr>
        <w:t>thức, c</w:t>
      </w:r>
      <w:r w:rsidRPr="0097150C">
        <w:rPr>
          <w:lang w:val="vi-VN"/>
        </w:rPr>
        <w:t>hủ động đấu tranh vớ</w:t>
      </w:r>
      <w:r w:rsidR="005D5ECC">
        <w:rPr>
          <w:lang w:val="vi-VN"/>
        </w:rPr>
        <w:t>i thông tin sai trái, l</w:t>
      </w:r>
      <w:r w:rsidRPr="0097150C">
        <w:rPr>
          <w:lang w:val="vi-VN"/>
        </w:rPr>
        <w:t>an tỏa giá trị tích cực trong xã hội</w:t>
      </w:r>
      <w:r w:rsidR="005D5ECC">
        <w:rPr>
          <w:lang w:val="vi-VN"/>
        </w:rPr>
        <w:t xml:space="preserve"> .</w:t>
      </w:r>
    </w:p>
    <w:p w:rsidR="0097150C" w:rsidRPr="0097150C" w:rsidRDefault="0097150C" w:rsidP="0097150C">
      <w:pPr>
        <w:rPr>
          <w:lang w:val="vi-VN"/>
        </w:rPr>
      </w:pPr>
      <w:r w:rsidRPr="0097150C">
        <w:rPr>
          <w:lang w:val="vi-VN"/>
        </w:rPr>
        <w:t xml:space="preserve"> Người cũng nhấn mạnh: “Học để làm việc, làm người, làm cán bộ</w:t>
      </w:r>
      <w:r w:rsidR="005D5ECC">
        <w:rPr>
          <w:lang w:val="vi-VN"/>
        </w:rPr>
        <w:t xml:space="preserve">.” </w:t>
      </w:r>
      <w:r w:rsidRPr="0097150C">
        <w:rPr>
          <w:lang w:val="vi-VN"/>
        </w:rPr>
        <w:t>đây là định hướng quan trọng để mỗi người trẻ rèn luyện bản thân toàn diện.</w:t>
      </w:r>
    </w:p>
    <w:p w:rsidR="002D1203" w:rsidRDefault="002D1203" w:rsidP="002D1203">
      <w:r>
        <w:t>Trước hết, cần chủ động học tập, nâng cao nhận thức chính trị, hiểu đúng về chủ nghĩa Mác – Lênin và tư tưởng Hồ Chí Minh. Đây là cơ sở để xây dựng niềm tin vững chắ</w:t>
      </w:r>
      <w:r>
        <w:t>c.</w:t>
      </w:r>
    </w:p>
    <w:p w:rsidR="002D1203" w:rsidRDefault="002D1203" w:rsidP="002D1203">
      <w:proofErr w:type="gramStart"/>
      <w:r>
        <w:t>Thứ</w:t>
      </w:r>
      <w:r w:rsidR="005D5ECC">
        <w:rPr>
          <w:lang w:val="vi-VN"/>
        </w:rPr>
        <w:t xml:space="preserve"> </w:t>
      </w:r>
      <w:r>
        <w:t xml:space="preserve"> hai</w:t>
      </w:r>
      <w:proofErr w:type="gramEnd"/>
      <w:r w:rsidR="005D5ECC">
        <w:rPr>
          <w:lang w:val="vi-VN"/>
        </w:rPr>
        <w:t xml:space="preserve"> </w:t>
      </w:r>
      <w:r>
        <w:t>, cần có kỹ năng nhận diện thông tin xấu độc, không chia sẻ hoặc tiếp tay cho những nội dung sai lệ</w:t>
      </w:r>
      <w:r>
        <w:t>ch.</w:t>
      </w:r>
    </w:p>
    <w:p w:rsidR="002D1203" w:rsidRDefault="002D1203" w:rsidP="002D1203">
      <w:r>
        <w:t>Dẫn chứ</w:t>
      </w:r>
      <w:r>
        <w:t>ng:</w:t>
      </w:r>
      <w:r>
        <w:t xml:space="preserve"> Nhiều bạn trẻ hiện nay đã tham gia xây dựng các trang thông tin tích cực, lan tỏa nội dung chính thống, phản bác các luận điệu sai trái trên mạng xã </w:t>
      </w:r>
      <w:proofErr w:type="gramStart"/>
      <w:r>
        <w:t>hộ</w:t>
      </w:r>
      <w:r>
        <w:t>i.</w:t>
      </w:r>
      <w:r>
        <w:t>Các</w:t>
      </w:r>
      <w:proofErr w:type="gramEnd"/>
      <w:r>
        <w:t xml:space="preserve"> cuộc thi chính luận, diễn đàn thanh niên về bảo vệ nền tảng tư tưởng của Đảng thu hút đông đảo học sinh, sinh viên tham gia, cho thấy sự quan tâm và trách nhiệm của thế hệ trẻ</w:t>
      </w:r>
      <w:r>
        <w:t>.</w:t>
      </w:r>
    </w:p>
    <w:p w:rsidR="002D1203" w:rsidRDefault="002D1203" w:rsidP="002D1203">
      <w:r>
        <w:t>Thứ ba, cần rèn luyện đạo đức, lối sống, chấp hành tốt pháp luật, góp phần xây dựng hình ảnh công dân có trách nhiệm với xã hộ</w:t>
      </w:r>
      <w:r>
        <w:t>i.</w:t>
      </w:r>
    </w:p>
    <w:p w:rsidR="002D1203" w:rsidRDefault="002D1203" w:rsidP="002D1203">
      <w:r>
        <w:t>4. Giải pháp nâng cao hiệu quả bảo vệ nền tảng tư tưởng của Đả</w:t>
      </w:r>
      <w:r>
        <w:t>ng</w:t>
      </w:r>
    </w:p>
    <w:p w:rsidR="002D1203" w:rsidRDefault="002D1203" w:rsidP="002D1203">
      <w:r>
        <w:t>Để đáp ứng yêu cầu trong kỷ nguyên phát triển mới, cần thực hiện đồng bộ các giải pháp:</w:t>
      </w:r>
    </w:p>
    <w:p w:rsidR="002D1203" w:rsidRDefault="002D1203" w:rsidP="002D1203">
      <w:r>
        <w:t xml:space="preserve"> </w:t>
      </w:r>
      <w:r>
        <w:t xml:space="preserve"> Đổi mới nội dung và phương pháp giáo dục chính trị, tư tưởng theo hướng sinh động, gần gũi với giới trẻ.</w:t>
      </w:r>
    </w:p>
    <w:p w:rsidR="002D1203" w:rsidRDefault="002D1203" w:rsidP="002D1203">
      <w:r>
        <w:t xml:space="preserve"> </w:t>
      </w:r>
      <w:r>
        <w:t xml:space="preserve"> Tăng cường sử dụng mạng xã hội và nền tảng số để truyền tải thông tin chính thống.</w:t>
      </w:r>
    </w:p>
    <w:p w:rsidR="002D1203" w:rsidRDefault="002D1203" w:rsidP="002D1203">
      <w:r>
        <w:t xml:space="preserve"> </w:t>
      </w:r>
      <w:r>
        <w:t xml:space="preserve"> Nâng cao chất lượng công tác báo chí, truyền thông, kịp thời định hướng dư luận.</w:t>
      </w:r>
    </w:p>
    <w:p w:rsidR="002D1203" w:rsidRDefault="002D1203" w:rsidP="002D1203">
      <w:r>
        <w:t xml:space="preserve"> </w:t>
      </w:r>
      <w:r>
        <w:t xml:space="preserve"> Đẩy mạnh đấu tranh phản bác các quan điểm sai trái bằng lập luận khoa học, thuyết phục.</w:t>
      </w:r>
    </w:p>
    <w:p w:rsidR="002D1203" w:rsidRDefault="002D1203" w:rsidP="002D1203">
      <w:r>
        <w:t xml:space="preserve"> </w:t>
      </w:r>
      <w:r>
        <w:t xml:space="preserve"> Xây dựng đội ngũ cán bộ có bản lĩnh chính trị vững vàng, am hiểu công nghệ</w:t>
      </w:r>
      <w:r>
        <w:t>.</w:t>
      </w:r>
    </w:p>
    <w:p w:rsidR="002D1203" w:rsidRDefault="002D1203" w:rsidP="002D1203">
      <w:pPr>
        <w:rPr>
          <w:lang w:val="vi-VN"/>
        </w:rPr>
      </w:pPr>
      <w:r>
        <w:rPr>
          <w:lang w:val="vi-VN"/>
        </w:rPr>
        <w:lastRenderedPageBreak/>
        <w:t xml:space="preserve">  Phát huy vai trò báo chí,truyền thông chính thống </w:t>
      </w:r>
    </w:p>
    <w:p w:rsidR="005D5ECC" w:rsidRDefault="005D5ECC" w:rsidP="002D1203">
      <w:pPr>
        <w:rPr>
          <w:lang w:val="vi-VN"/>
        </w:rPr>
      </w:pPr>
      <w:r>
        <w:rPr>
          <w:lang w:val="vi-VN"/>
        </w:rPr>
        <w:t>Chủ tịch Hồ Chí Minh từng nói :”Phải giữ vững lập trường ,nâng cao tinh thần cảnh giác “. Đây chính là yêu cầu quan trọng trong bối cảnh hiện nay .</w:t>
      </w:r>
    </w:p>
    <w:p w:rsidR="0097150C" w:rsidRPr="002D1203" w:rsidRDefault="0097150C" w:rsidP="002D1203">
      <w:pPr>
        <w:rPr>
          <w:lang w:val="vi-VN"/>
        </w:rPr>
      </w:pPr>
      <w:r>
        <w:rPr>
          <w:lang w:val="vi-VN"/>
        </w:rPr>
        <w:t xml:space="preserve"> </w:t>
      </w:r>
      <w:r w:rsidRPr="0097150C">
        <w:rPr>
          <w:lang w:val="vi-VN"/>
        </w:rPr>
        <w:t>Nghị quyết 35-NQ/TW nhấn mạnh yêu cầu: “Chủ động, kịp thời đấu tranh phản bác các quan điểm sai trái, thù địch; nâng cao ‘sức đề kháng’ của xã hội trước thông tin xấu độc”.</w:t>
      </w:r>
    </w:p>
    <w:p w:rsidR="002D1203" w:rsidRDefault="002D1203" w:rsidP="002D1203">
      <w:r>
        <w:t>III. KẾ</w:t>
      </w:r>
      <w:r>
        <w:t xml:space="preserve">T </w:t>
      </w:r>
      <w:r>
        <w:t>LUẬ</w:t>
      </w:r>
      <w:r>
        <w:t>N</w:t>
      </w:r>
    </w:p>
    <w:p w:rsidR="002D1203" w:rsidRDefault="002D1203" w:rsidP="002D1203">
      <w:r>
        <w:t>Bảo vệ nền tảng tư tưởng của Đảng trong kỷ nguyên phát triển mới là nhiệm vụ mang tính chiến lược, lâu dài và cấp bách. Trước những thách thức ngày càng phức tạp, mỗi cá nhân cần nâng cao nhận thức, trách nhiệm và hành động thiết thực để góp phần giữ vững niềm tin của nhân dân đối với Đảng.</w:t>
      </w:r>
    </w:p>
    <w:p w:rsidR="005D5ECC" w:rsidRPr="005D5ECC" w:rsidRDefault="002D1203" w:rsidP="002D1203">
      <w:pPr>
        <w:rPr>
          <w:lang w:val="vi-VN"/>
        </w:rPr>
      </w:pPr>
      <w:r w:rsidRPr="002D1203">
        <w:t>Là một học sinh/sinh viên, tôi nhận thức rõ vai trò của mình trong việc học tập, rèn luyện và lan tỏa những giá trị tích cực. Tin tưởng rằng, với sự đồng lòng của toàn xã hội, nền tảng tư tưởng của Đảng sẽ luôn được bảo vệ vững chắc, tạo nền tảng cho đất nước phát triển bền vững trong tương lai.</w:t>
      </w:r>
      <w:r w:rsidR="005D5ECC">
        <w:rPr>
          <w:lang w:val="vi-VN"/>
        </w:rPr>
        <w:t xml:space="preserve"> Như lời Chủ tịch Hồ Chí Minh đã dạy : “ Non sông Việt Nam có  trở nên tươi đẹp hay không ...chính là nhờ một phần lớn ở công học tập của các cháu “.</w:t>
      </w:r>
    </w:p>
    <w:sectPr w:rsidR="005D5ECC" w:rsidRPr="005D5E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03"/>
    <w:rsid w:val="002D1203"/>
    <w:rsid w:val="005D5ECC"/>
    <w:rsid w:val="0097150C"/>
    <w:rsid w:val="00D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9FCD"/>
  <w15:chartTrackingRefBased/>
  <w15:docId w15:val="{56765EF8-D297-4BB4-A8E5-2A4A140D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2026-04-08T09:26:00Z</dcterms:created>
  <dcterms:modified xsi:type="dcterms:W3CDTF">2026-04-08T09:55:00Z</dcterms:modified>
</cp:coreProperties>
</file>